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w:t>
      </w:r>
      <w:r w:rsidR="00A5398F">
        <w:rPr>
          <w:rFonts w:ascii="Arial" w:hAnsi="Arial" w:cs="Arial"/>
          <w:sz w:val="24"/>
          <w:szCs w:val="24"/>
          <w:lang w:eastAsia="es-MX"/>
        </w:rPr>
        <w:t xml:space="preserve"> </w:t>
      </w:r>
      <w:r w:rsidR="005E2816">
        <w:rPr>
          <w:rFonts w:ascii="Arial" w:hAnsi="Arial" w:cs="Arial"/>
          <w:sz w:val="24"/>
          <w:szCs w:val="24"/>
          <w:lang w:eastAsia="es-MX"/>
        </w:rPr>
        <w:t>22</w:t>
      </w:r>
      <w:r w:rsidR="00A7382F">
        <w:rPr>
          <w:rFonts w:ascii="Arial" w:hAnsi="Arial" w:cs="Arial"/>
          <w:sz w:val="24"/>
          <w:szCs w:val="24"/>
          <w:lang w:eastAsia="es-MX"/>
        </w:rPr>
        <w:t xml:space="preserve"> </w:t>
      </w:r>
      <w:r w:rsidR="0031408A">
        <w:rPr>
          <w:rFonts w:ascii="Arial" w:hAnsi="Arial" w:cs="Arial"/>
          <w:sz w:val="24"/>
          <w:szCs w:val="24"/>
          <w:lang w:eastAsia="es-MX"/>
        </w:rPr>
        <w:t>de noviem</w:t>
      </w:r>
      <w:r w:rsidR="00C74B02">
        <w:rPr>
          <w:rFonts w:ascii="Arial" w:hAnsi="Arial" w:cs="Arial"/>
          <w:sz w:val="24"/>
          <w:szCs w:val="24"/>
          <w:lang w:eastAsia="es-MX"/>
        </w:rPr>
        <w:t>bre</w:t>
      </w:r>
      <w:r w:rsidR="00013AF1">
        <w:rPr>
          <w:rFonts w:ascii="Arial" w:hAnsi="Arial" w:cs="Arial"/>
          <w:sz w:val="24"/>
          <w:szCs w:val="24"/>
          <w:lang w:eastAsia="es-MX"/>
        </w:rPr>
        <w:t xml:space="preserve"> del 2018</w:t>
      </w:r>
    </w:p>
    <w:p w:rsidR="009D75FB" w:rsidRDefault="009D75FB" w:rsidP="00E93DAC">
      <w:pPr>
        <w:jc w:val="center"/>
        <w:rPr>
          <w:rFonts w:eastAsiaTheme="minorHAnsi" w:cs="Arial"/>
          <w:b/>
          <w:lang w:val="es-MX" w:eastAsia="es-MX"/>
        </w:rPr>
      </w:pPr>
    </w:p>
    <w:p w:rsidR="00B46C9E" w:rsidRDefault="00B46C9E" w:rsidP="00AC094B">
      <w:pPr>
        <w:rPr>
          <w:rFonts w:eastAsiaTheme="minorHAnsi" w:cs="Arial"/>
          <w:b/>
          <w:lang w:val="es-MX" w:eastAsia="es-MX"/>
        </w:rPr>
      </w:pPr>
    </w:p>
    <w:p w:rsidR="0015488A" w:rsidRDefault="0015488A" w:rsidP="00C41BF0">
      <w:pPr>
        <w:jc w:val="center"/>
        <w:rPr>
          <w:rFonts w:eastAsiaTheme="minorHAnsi" w:cs="Arial"/>
          <w:b/>
          <w:lang w:val="es-MX" w:eastAsia="es-MX"/>
        </w:rPr>
      </w:pPr>
    </w:p>
    <w:p w:rsidR="0015488A" w:rsidRPr="00C41BF0" w:rsidRDefault="0015488A" w:rsidP="00C41BF0">
      <w:pPr>
        <w:jc w:val="center"/>
        <w:rPr>
          <w:rFonts w:eastAsiaTheme="minorHAnsi" w:cs="Arial"/>
          <w:b/>
          <w:lang w:val="es-MX" w:eastAsia="es-MX"/>
        </w:rPr>
      </w:pPr>
      <w:r w:rsidRPr="0015488A">
        <w:rPr>
          <w:rFonts w:eastAsiaTheme="minorHAnsi" w:cs="Arial"/>
          <w:b/>
          <w:lang w:val="es-MX" w:eastAsia="es-MX"/>
        </w:rPr>
        <w:t>TERESA JIMÉNEZ REALIZÓ SU FIESTA DE XV AÑOS EN LUGAR DE PRESENTAR UN VERDADERO INFORME DE GOBIERNO</w:t>
      </w:r>
    </w:p>
    <w:p w:rsidR="0034526F" w:rsidRDefault="0034526F" w:rsidP="009C31D0">
      <w:pPr>
        <w:jc w:val="center"/>
        <w:rPr>
          <w:rFonts w:eastAsiaTheme="minorHAnsi" w:cs="Arial"/>
          <w:b/>
          <w:lang w:val="es-MX" w:eastAsia="es-MX"/>
        </w:rPr>
      </w:pPr>
    </w:p>
    <w:p w:rsidR="00822891" w:rsidRDefault="00822891" w:rsidP="00F53AF4">
      <w:pPr>
        <w:pStyle w:val="Prrafodelista"/>
        <w:numPr>
          <w:ilvl w:val="0"/>
          <w:numId w:val="37"/>
        </w:numPr>
        <w:jc w:val="both"/>
        <w:rPr>
          <w:rFonts w:cs="Arial"/>
          <w:sz w:val="24"/>
          <w:szCs w:val="24"/>
        </w:rPr>
      </w:pPr>
      <w:r>
        <w:rPr>
          <w:rFonts w:cs="Arial"/>
          <w:sz w:val="24"/>
          <w:szCs w:val="24"/>
        </w:rPr>
        <w:t>Teresa Jiménez busca con la publicidad y videos editados tipo historias de cine, distraer a los ciudadanos con cifras alegres</w:t>
      </w:r>
    </w:p>
    <w:p w:rsidR="00822891" w:rsidRDefault="00822891" w:rsidP="00822891">
      <w:pPr>
        <w:pStyle w:val="Prrafodelista"/>
        <w:jc w:val="both"/>
        <w:rPr>
          <w:rFonts w:cs="Arial"/>
          <w:sz w:val="24"/>
          <w:szCs w:val="24"/>
        </w:rPr>
      </w:pPr>
    </w:p>
    <w:p w:rsidR="00822891" w:rsidRDefault="00822891" w:rsidP="00F53AF4">
      <w:pPr>
        <w:pStyle w:val="Prrafodelista"/>
        <w:numPr>
          <w:ilvl w:val="0"/>
          <w:numId w:val="37"/>
        </w:numPr>
        <w:jc w:val="both"/>
        <w:rPr>
          <w:rFonts w:cs="Arial"/>
          <w:sz w:val="24"/>
          <w:szCs w:val="24"/>
        </w:rPr>
      </w:pPr>
      <w:r>
        <w:rPr>
          <w:rFonts w:cs="Arial"/>
          <w:sz w:val="24"/>
          <w:szCs w:val="24"/>
        </w:rPr>
        <w:t>Pretende darnos a los ciudadanos “atole con el dedo” para justificar su incompetencia.</w:t>
      </w:r>
    </w:p>
    <w:p w:rsidR="00822891" w:rsidRPr="00822891" w:rsidRDefault="00822891" w:rsidP="00822891">
      <w:pPr>
        <w:pStyle w:val="Prrafodelista"/>
        <w:rPr>
          <w:rFonts w:cs="Arial"/>
          <w:sz w:val="24"/>
          <w:szCs w:val="24"/>
        </w:rPr>
      </w:pPr>
    </w:p>
    <w:p w:rsidR="00822891" w:rsidRDefault="00822891" w:rsidP="00F53AF4">
      <w:pPr>
        <w:pStyle w:val="Prrafodelista"/>
        <w:numPr>
          <w:ilvl w:val="0"/>
          <w:numId w:val="37"/>
        </w:numPr>
        <w:jc w:val="both"/>
        <w:rPr>
          <w:rFonts w:cs="Arial"/>
          <w:sz w:val="24"/>
          <w:szCs w:val="24"/>
        </w:rPr>
      </w:pPr>
      <w:r>
        <w:rPr>
          <w:rFonts w:cs="Arial"/>
          <w:sz w:val="24"/>
          <w:szCs w:val="24"/>
        </w:rPr>
        <w:t>Como ejemplo claro y contundente</w:t>
      </w:r>
      <w:r w:rsidR="00415398">
        <w:rPr>
          <w:rFonts w:cs="Arial"/>
          <w:sz w:val="24"/>
          <w:szCs w:val="24"/>
        </w:rPr>
        <w:t>:</w:t>
      </w:r>
      <w:r>
        <w:rPr>
          <w:rFonts w:cs="Arial"/>
          <w:sz w:val="24"/>
          <w:szCs w:val="24"/>
        </w:rPr>
        <w:t xml:space="preserve"> CAASA que sigue siendo la misma concesionaria del servicio de agua</w:t>
      </w:r>
      <w:r w:rsidR="00415398">
        <w:rPr>
          <w:rFonts w:cs="Arial"/>
          <w:sz w:val="24"/>
          <w:szCs w:val="24"/>
        </w:rPr>
        <w:t>,</w:t>
      </w:r>
      <w:r>
        <w:rPr>
          <w:rFonts w:cs="Arial"/>
          <w:sz w:val="24"/>
          <w:szCs w:val="24"/>
        </w:rPr>
        <w:t xml:space="preserve"> solo con distinta razón social</w:t>
      </w:r>
      <w:r w:rsidR="00415398">
        <w:rPr>
          <w:rFonts w:cs="Arial"/>
          <w:sz w:val="24"/>
          <w:szCs w:val="24"/>
        </w:rPr>
        <w:t>, ahora se llama</w:t>
      </w:r>
      <w:r>
        <w:rPr>
          <w:rFonts w:cs="Arial"/>
          <w:sz w:val="24"/>
          <w:szCs w:val="24"/>
        </w:rPr>
        <w:t xml:space="preserve"> VEOLIA</w:t>
      </w:r>
    </w:p>
    <w:p w:rsidR="00415398" w:rsidRPr="00415398" w:rsidRDefault="00415398" w:rsidP="00415398">
      <w:pPr>
        <w:pStyle w:val="Prrafodelista"/>
        <w:rPr>
          <w:rFonts w:cs="Arial"/>
          <w:sz w:val="24"/>
          <w:szCs w:val="24"/>
        </w:rPr>
      </w:pPr>
    </w:p>
    <w:p w:rsidR="00822891" w:rsidRPr="00822891" w:rsidRDefault="00822891" w:rsidP="00822891">
      <w:pPr>
        <w:jc w:val="both"/>
        <w:rPr>
          <w:rFonts w:cs="Arial"/>
          <w:sz w:val="24"/>
          <w:szCs w:val="24"/>
        </w:rPr>
      </w:pPr>
    </w:p>
    <w:p w:rsidR="00415398" w:rsidRDefault="00415398" w:rsidP="00CB7BC7">
      <w:pPr>
        <w:jc w:val="both"/>
        <w:rPr>
          <w:rFonts w:cs="Arial"/>
          <w:sz w:val="24"/>
          <w:szCs w:val="24"/>
        </w:rPr>
      </w:pPr>
      <w:r w:rsidRPr="00415398">
        <w:rPr>
          <w:rFonts w:cs="Arial"/>
          <w:sz w:val="24"/>
          <w:szCs w:val="24"/>
        </w:rPr>
        <w:t>Más que un informe de trabajo al frente del H. Ayuntamiento de Aguascalientes, la señorita Teresa Jiménez cumplió su sueño dorado de tener una fiesta de XV Años, aseguró el Presidente del Comité Directivo Estatal del Partido Revolucionario Institucional, Enrique Juárez Ramírez.</w:t>
      </w:r>
    </w:p>
    <w:p w:rsidR="00415398" w:rsidRDefault="00415398" w:rsidP="00CB7BC7">
      <w:pPr>
        <w:jc w:val="both"/>
        <w:rPr>
          <w:rFonts w:cs="Arial"/>
          <w:sz w:val="24"/>
          <w:szCs w:val="24"/>
        </w:rPr>
      </w:pPr>
    </w:p>
    <w:p w:rsidR="00415398" w:rsidRDefault="00415398" w:rsidP="00CB7BC7">
      <w:pPr>
        <w:jc w:val="both"/>
        <w:rPr>
          <w:rFonts w:cs="Arial"/>
          <w:sz w:val="24"/>
          <w:szCs w:val="24"/>
        </w:rPr>
      </w:pPr>
      <w:r w:rsidRPr="00415398">
        <w:rPr>
          <w:rFonts w:cs="Arial"/>
          <w:sz w:val="24"/>
          <w:szCs w:val="24"/>
        </w:rPr>
        <w:t>El líder del PRI, tras escuchar el informe de actividades de la Presidenta Municipal de Aguascalientes, criticó el tremendo derroche de recursos públicos para disfrazar su “campaña de reelección” en busca de quedarse nuevamente en la alcaldía.</w:t>
      </w:r>
    </w:p>
    <w:p w:rsidR="00415398" w:rsidRDefault="00415398" w:rsidP="00CB7BC7">
      <w:pPr>
        <w:jc w:val="both"/>
        <w:rPr>
          <w:rFonts w:cs="Arial"/>
          <w:sz w:val="24"/>
          <w:szCs w:val="24"/>
        </w:rPr>
      </w:pPr>
    </w:p>
    <w:p w:rsidR="00415398" w:rsidRDefault="00415398" w:rsidP="00CB7BC7">
      <w:pPr>
        <w:jc w:val="both"/>
        <w:rPr>
          <w:rFonts w:cs="Arial"/>
          <w:sz w:val="24"/>
          <w:szCs w:val="24"/>
        </w:rPr>
      </w:pPr>
      <w:r w:rsidRPr="00415398">
        <w:rPr>
          <w:rFonts w:cs="Arial"/>
          <w:sz w:val="24"/>
          <w:szCs w:val="24"/>
        </w:rPr>
        <w:t>“Teresa Jiménez busca con la publicidad y videos editados, tipo historias de cine, distraer a los ciudadanos con cifras alegres, todo para que no podamos dimensionar la mala calidad de los s</w:t>
      </w:r>
      <w:r>
        <w:rPr>
          <w:rFonts w:cs="Arial"/>
          <w:sz w:val="24"/>
          <w:szCs w:val="24"/>
        </w:rPr>
        <w:t>ervicios públicos. Existen mucho</w:t>
      </w:r>
      <w:r w:rsidRPr="00415398">
        <w:rPr>
          <w:rFonts w:cs="Arial"/>
          <w:sz w:val="24"/>
          <w:szCs w:val="24"/>
        </w:rPr>
        <w:t>s temas pendientes tales como: seguridad; baches; vialidades; parques y jardines; iluminación deficiente, al igual que la recolección de basura, entre otros temas”.</w:t>
      </w:r>
    </w:p>
    <w:p w:rsidR="00415398" w:rsidRDefault="00415398" w:rsidP="00CB7BC7">
      <w:pPr>
        <w:jc w:val="both"/>
        <w:rPr>
          <w:rFonts w:cs="Arial"/>
          <w:sz w:val="24"/>
          <w:szCs w:val="24"/>
        </w:rPr>
      </w:pPr>
    </w:p>
    <w:p w:rsidR="00415398" w:rsidRDefault="00415398" w:rsidP="00CB7BC7">
      <w:pPr>
        <w:jc w:val="both"/>
        <w:rPr>
          <w:rFonts w:cs="Arial"/>
          <w:sz w:val="24"/>
          <w:szCs w:val="24"/>
        </w:rPr>
      </w:pPr>
      <w:r w:rsidRPr="00415398">
        <w:rPr>
          <w:rFonts w:cs="Arial"/>
          <w:sz w:val="24"/>
          <w:szCs w:val="24"/>
        </w:rPr>
        <w:t>Enrique Juárez señaló que el objetivo primordial del Ayuntamiento de Aguascalientes está claramente contemplado en el artículo 115 Constitucional, y contrariamente a eso, Teresa Jiménez pretende darnos a los ciudadanos “atole con el dedo” para justificar su incompetencia.</w:t>
      </w:r>
    </w:p>
    <w:p w:rsidR="002355A2" w:rsidRDefault="002355A2" w:rsidP="00CB7BC7">
      <w:pPr>
        <w:jc w:val="both"/>
        <w:rPr>
          <w:rFonts w:cs="Arial"/>
          <w:sz w:val="24"/>
          <w:szCs w:val="24"/>
        </w:rPr>
      </w:pPr>
    </w:p>
    <w:p w:rsidR="00415398" w:rsidRDefault="00415398" w:rsidP="00CB7BC7">
      <w:pPr>
        <w:jc w:val="both"/>
        <w:rPr>
          <w:rFonts w:cs="Arial"/>
          <w:sz w:val="24"/>
          <w:szCs w:val="24"/>
        </w:rPr>
      </w:pPr>
      <w:r w:rsidRPr="00415398">
        <w:rPr>
          <w:rFonts w:cs="Arial"/>
          <w:sz w:val="24"/>
          <w:szCs w:val="24"/>
        </w:rPr>
        <w:t>“Como ejemplo claro y contundente CAASA que sigue siendo la misma concesionaria del servicio de agua solo con distinta razón social, ahora se llama VEOLIA, y mientras tanto, la empresa sigue robando a los ciudadanos con cobros increíbles, con un pésimo abastecimiento del vital líquido, y obras inconclusas por toda la ciudad”, fustigó.</w:t>
      </w:r>
    </w:p>
    <w:p w:rsidR="00415398" w:rsidRDefault="00415398" w:rsidP="00CB7BC7">
      <w:pPr>
        <w:jc w:val="both"/>
        <w:rPr>
          <w:rFonts w:cs="Arial"/>
          <w:sz w:val="24"/>
          <w:szCs w:val="24"/>
        </w:rPr>
      </w:pPr>
    </w:p>
    <w:p w:rsidR="00717A2F" w:rsidRDefault="00717A2F" w:rsidP="00CB7BC7">
      <w:pPr>
        <w:jc w:val="both"/>
        <w:rPr>
          <w:rFonts w:cs="Arial"/>
          <w:sz w:val="24"/>
          <w:szCs w:val="24"/>
        </w:rPr>
      </w:pPr>
    </w:p>
    <w:p w:rsidR="00415398" w:rsidRDefault="00415398" w:rsidP="00CB7BC7">
      <w:pPr>
        <w:jc w:val="both"/>
        <w:rPr>
          <w:rFonts w:cs="Arial"/>
          <w:sz w:val="24"/>
          <w:szCs w:val="24"/>
        </w:rPr>
      </w:pPr>
      <w:r w:rsidRPr="00415398">
        <w:rPr>
          <w:rFonts w:cs="Arial"/>
          <w:sz w:val="24"/>
          <w:szCs w:val="24"/>
        </w:rPr>
        <w:lastRenderedPageBreak/>
        <w:t>Criticó además que la señorita Teresa Jiménez aseguró en su informe que tendrá “mano dura” con VEOLIA, es decir que: acepta tácitamente que no ha tomado las riendas de su administración, sus decisiones y mucho menos ha cumplido sus promesas de campaña.</w:t>
      </w:r>
    </w:p>
    <w:p w:rsidR="00415398" w:rsidRDefault="00415398" w:rsidP="00CB7BC7">
      <w:pPr>
        <w:jc w:val="both"/>
        <w:rPr>
          <w:rFonts w:cs="Arial"/>
          <w:sz w:val="24"/>
          <w:szCs w:val="24"/>
        </w:rPr>
      </w:pPr>
    </w:p>
    <w:p w:rsidR="00415398" w:rsidRDefault="00415398" w:rsidP="00CB7BC7">
      <w:pPr>
        <w:jc w:val="both"/>
        <w:rPr>
          <w:rFonts w:cs="Arial"/>
          <w:sz w:val="24"/>
          <w:szCs w:val="24"/>
        </w:rPr>
      </w:pPr>
      <w:r w:rsidRPr="00415398">
        <w:rPr>
          <w:rFonts w:cs="Arial"/>
          <w:sz w:val="24"/>
          <w:szCs w:val="24"/>
        </w:rPr>
        <w:t>Nula coordinación, mucho menos estrategias de trabajo y políticas públicas positivas en beneficio de los ciudadanos, en estos dos años en conjunto con el Gobierno del Estado.</w:t>
      </w:r>
    </w:p>
    <w:p w:rsidR="00C41BF0" w:rsidRDefault="00C41BF0" w:rsidP="00CB7BC7">
      <w:pPr>
        <w:jc w:val="both"/>
        <w:rPr>
          <w:rFonts w:cs="Arial"/>
          <w:sz w:val="24"/>
          <w:szCs w:val="24"/>
        </w:rPr>
      </w:pPr>
    </w:p>
    <w:p w:rsidR="00415398" w:rsidRDefault="00415398" w:rsidP="00CB7BC7">
      <w:pPr>
        <w:jc w:val="both"/>
        <w:rPr>
          <w:rFonts w:cs="Arial"/>
          <w:sz w:val="24"/>
          <w:szCs w:val="24"/>
        </w:rPr>
      </w:pPr>
      <w:r w:rsidRPr="00415398">
        <w:rPr>
          <w:rFonts w:cs="Arial"/>
          <w:sz w:val="24"/>
          <w:szCs w:val="24"/>
        </w:rPr>
        <w:t>“Basta con hacer un recorrido por la ciudad y nos daremos cuenta de que los contenedores están repletos de basura, con olores fétidos, la línea verde volvió a ser verde pero por las lluvias y no porque le dieran la atención necesaria”, abundó.</w:t>
      </w:r>
    </w:p>
    <w:p w:rsidR="00C41BF0" w:rsidRDefault="00C41BF0" w:rsidP="00CB7BC7">
      <w:pPr>
        <w:jc w:val="both"/>
        <w:rPr>
          <w:rFonts w:cs="Arial"/>
          <w:sz w:val="24"/>
          <w:szCs w:val="24"/>
        </w:rPr>
      </w:pPr>
    </w:p>
    <w:p w:rsidR="00C03D9B" w:rsidRDefault="00415398" w:rsidP="00CB7BC7">
      <w:pPr>
        <w:jc w:val="both"/>
        <w:rPr>
          <w:rFonts w:cs="Arial"/>
          <w:sz w:val="24"/>
          <w:szCs w:val="24"/>
        </w:rPr>
      </w:pPr>
      <w:bookmarkStart w:id="0" w:name="_GoBack"/>
      <w:bookmarkEnd w:id="0"/>
      <w:r w:rsidRPr="00415398">
        <w:rPr>
          <w:rFonts w:cs="Arial"/>
          <w:sz w:val="24"/>
          <w:szCs w:val="24"/>
        </w:rPr>
        <w:t>Para concluir, aseguró que la calificación de Teresa Jiménez al frente de la administración municipal luego de la función de circo es reprobatoria.</w:t>
      </w:r>
    </w:p>
    <w:p w:rsidR="00C03D9B" w:rsidRDefault="00C03D9B" w:rsidP="00587206">
      <w:pPr>
        <w:jc w:val="both"/>
        <w:rPr>
          <w:rFonts w:cs="Arial"/>
          <w:sz w:val="24"/>
          <w:szCs w:val="24"/>
        </w:rPr>
      </w:pPr>
    </w:p>
    <w:p w:rsidR="00AC094B" w:rsidRDefault="00AC094B" w:rsidP="00AC094B">
      <w:pPr>
        <w:spacing w:after="200"/>
        <w:jc w:val="center"/>
        <w:rPr>
          <w:rFonts w:cs="Arial"/>
          <w:b/>
          <w:sz w:val="36"/>
          <w:szCs w:val="36"/>
        </w:rPr>
      </w:pPr>
      <w:r w:rsidRPr="00AC094B">
        <w:rPr>
          <w:rFonts w:cs="Arial"/>
          <w:b/>
          <w:sz w:val="36"/>
          <w:szCs w:val="36"/>
        </w:rPr>
        <w:t>—oo0oo—</w:t>
      </w:r>
    </w:p>
    <w:sectPr w:rsidR="00AC094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56" w:rsidRDefault="006A2956">
      <w:r>
        <w:separator/>
      </w:r>
    </w:p>
  </w:endnote>
  <w:endnote w:type="continuationSeparator" w:id="0">
    <w:p w:rsidR="006A2956" w:rsidRDefault="006A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15398">
      <w:rPr>
        <w:rStyle w:val="Nmerodepgina"/>
        <w:noProof/>
      </w:rPr>
      <w:t>2</w:t>
    </w:r>
    <w:r>
      <w:rPr>
        <w:rStyle w:val="Nmerodepgina"/>
      </w:rPr>
      <w:fldChar w:fldCharType="end"/>
    </w:r>
  </w:p>
  <w:p w:rsidR="00262E8A" w:rsidRPr="00584EB7" w:rsidRDefault="00415398"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415398"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56" w:rsidRDefault="006A2956">
      <w:r>
        <w:separator/>
      </w:r>
    </w:p>
  </w:footnote>
  <w:footnote w:type="continuationSeparator" w:id="0">
    <w:p w:rsidR="006A2956" w:rsidRDefault="006A2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4F6E8C">
      <w:rPr>
        <w:sz w:val="32"/>
        <w:szCs w:val="32"/>
      </w:rPr>
      <w:t>1351</w:t>
    </w:r>
    <w:r w:rsidR="005E2816">
      <w:rPr>
        <w:sz w:val="32"/>
        <w:szCs w:val="32"/>
      </w:rPr>
      <w:t>2</w:t>
    </w:r>
    <w:r w:rsidRPr="008176B1">
      <w:rPr>
        <w:smallCaps w:val="0"/>
        <w:sz w:val="32"/>
        <w:szCs w:val="32"/>
      </w:rPr>
      <w:t>- 201</w:t>
    </w:r>
    <w:r w:rsidR="00D54C69">
      <w:rPr>
        <w:smallCaps w:val="0"/>
        <w:sz w:val="32"/>
        <w:szCs w:val="32"/>
      </w:rPr>
      <w:t>8</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3">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5">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6"/>
  </w:num>
  <w:num w:numId="4">
    <w:abstractNumId w:val="21"/>
  </w:num>
  <w:num w:numId="5">
    <w:abstractNumId w:val="15"/>
  </w:num>
  <w:num w:numId="6">
    <w:abstractNumId w:val="29"/>
  </w:num>
  <w:num w:numId="7">
    <w:abstractNumId w:val="32"/>
  </w:num>
  <w:num w:numId="8">
    <w:abstractNumId w:val="18"/>
  </w:num>
  <w:num w:numId="9">
    <w:abstractNumId w:val="25"/>
  </w:num>
  <w:num w:numId="10">
    <w:abstractNumId w:val="31"/>
  </w:num>
  <w:num w:numId="11">
    <w:abstractNumId w:val="35"/>
  </w:num>
  <w:num w:numId="12">
    <w:abstractNumId w:val="38"/>
  </w:num>
  <w:num w:numId="13">
    <w:abstractNumId w:val="17"/>
  </w:num>
  <w:num w:numId="14">
    <w:abstractNumId w:val="14"/>
  </w:num>
  <w:num w:numId="15">
    <w:abstractNumId w:val="22"/>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0"/>
  </w:num>
  <w:num w:numId="22">
    <w:abstractNumId w:val="4"/>
  </w:num>
  <w:num w:numId="23">
    <w:abstractNumId w:val="13"/>
  </w:num>
  <w:num w:numId="24">
    <w:abstractNumId w:val="5"/>
  </w:num>
  <w:num w:numId="25">
    <w:abstractNumId w:val="26"/>
  </w:num>
  <w:num w:numId="26">
    <w:abstractNumId w:val="19"/>
  </w:num>
  <w:num w:numId="27">
    <w:abstractNumId w:val="20"/>
  </w:num>
  <w:num w:numId="28">
    <w:abstractNumId w:val="28"/>
  </w:num>
  <w:num w:numId="29">
    <w:abstractNumId w:val="11"/>
  </w:num>
  <w:num w:numId="30">
    <w:abstractNumId w:val="33"/>
  </w:num>
  <w:num w:numId="31">
    <w:abstractNumId w:val="39"/>
  </w:num>
  <w:num w:numId="32">
    <w:abstractNumId w:val="23"/>
  </w:num>
  <w:num w:numId="33">
    <w:abstractNumId w:val="12"/>
  </w:num>
  <w:num w:numId="34">
    <w:abstractNumId w:val="0"/>
  </w:num>
  <w:num w:numId="35">
    <w:abstractNumId w:val="34"/>
  </w:num>
  <w:num w:numId="36">
    <w:abstractNumId w:val="9"/>
  </w:num>
  <w:num w:numId="37">
    <w:abstractNumId w:val="16"/>
  </w:num>
  <w:num w:numId="38">
    <w:abstractNumId w:val="24"/>
  </w:num>
  <w:num w:numId="39">
    <w:abstractNumId w:val="3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7373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4E8"/>
    <w:rsid w:val="00030985"/>
    <w:rsid w:val="00030B6F"/>
    <w:rsid w:val="0003127D"/>
    <w:rsid w:val="00031B8C"/>
    <w:rsid w:val="00031CB5"/>
    <w:rsid w:val="00032816"/>
    <w:rsid w:val="000334F9"/>
    <w:rsid w:val="00034819"/>
    <w:rsid w:val="00034868"/>
    <w:rsid w:val="00034C82"/>
    <w:rsid w:val="00034F66"/>
    <w:rsid w:val="000350C0"/>
    <w:rsid w:val="00036FAB"/>
    <w:rsid w:val="00037565"/>
    <w:rsid w:val="00037614"/>
    <w:rsid w:val="000377C2"/>
    <w:rsid w:val="000377F1"/>
    <w:rsid w:val="00037FD8"/>
    <w:rsid w:val="0004047F"/>
    <w:rsid w:val="00040F65"/>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70A14"/>
    <w:rsid w:val="00070F62"/>
    <w:rsid w:val="00071205"/>
    <w:rsid w:val="0007133A"/>
    <w:rsid w:val="0007135A"/>
    <w:rsid w:val="0007290B"/>
    <w:rsid w:val="00073522"/>
    <w:rsid w:val="00073A95"/>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47CA"/>
    <w:rsid w:val="00094B62"/>
    <w:rsid w:val="00094D8F"/>
    <w:rsid w:val="000950F9"/>
    <w:rsid w:val="0009515F"/>
    <w:rsid w:val="00095772"/>
    <w:rsid w:val="00095C1A"/>
    <w:rsid w:val="00095DD1"/>
    <w:rsid w:val="00095EC1"/>
    <w:rsid w:val="00096037"/>
    <w:rsid w:val="00096617"/>
    <w:rsid w:val="000967CD"/>
    <w:rsid w:val="00096D16"/>
    <w:rsid w:val="00097876"/>
    <w:rsid w:val="000A01AF"/>
    <w:rsid w:val="000A02B8"/>
    <w:rsid w:val="000A08FF"/>
    <w:rsid w:val="000A0984"/>
    <w:rsid w:val="000A0BAC"/>
    <w:rsid w:val="000A115A"/>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E78"/>
    <w:rsid w:val="000B6345"/>
    <w:rsid w:val="000B716C"/>
    <w:rsid w:val="000B7815"/>
    <w:rsid w:val="000B7913"/>
    <w:rsid w:val="000B7A8A"/>
    <w:rsid w:val="000B7AF6"/>
    <w:rsid w:val="000C05B1"/>
    <w:rsid w:val="000C0D22"/>
    <w:rsid w:val="000C0EF1"/>
    <w:rsid w:val="000C12F7"/>
    <w:rsid w:val="000C19A9"/>
    <w:rsid w:val="000C1A8F"/>
    <w:rsid w:val="000C1AD0"/>
    <w:rsid w:val="000C1BEA"/>
    <w:rsid w:val="000C2154"/>
    <w:rsid w:val="000C23AB"/>
    <w:rsid w:val="000C24A3"/>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40F3"/>
    <w:rsid w:val="000D4710"/>
    <w:rsid w:val="000D4C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268"/>
    <w:rsid w:val="000F3922"/>
    <w:rsid w:val="000F3AC9"/>
    <w:rsid w:val="000F4239"/>
    <w:rsid w:val="000F46CE"/>
    <w:rsid w:val="000F4FA3"/>
    <w:rsid w:val="000F4FD1"/>
    <w:rsid w:val="000F5D1D"/>
    <w:rsid w:val="000F5DE3"/>
    <w:rsid w:val="000F62C9"/>
    <w:rsid w:val="000F65F8"/>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3216"/>
    <w:rsid w:val="001038E4"/>
    <w:rsid w:val="00103BCA"/>
    <w:rsid w:val="00103DE1"/>
    <w:rsid w:val="00103F76"/>
    <w:rsid w:val="001040C0"/>
    <w:rsid w:val="00104404"/>
    <w:rsid w:val="0010470E"/>
    <w:rsid w:val="00104DAA"/>
    <w:rsid w:val="00104F9B"/>
    <w:rsid w:val="00105388"/>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1E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6081"/>
    <w:rsid w:val="001261CB"/>
    <w:rsid w:val="00126219"/>
    <w:rsid w:val="00127B42"/>
    <w:rsid w:val="00127F81"/>
    <w:rsid w:val="001304E7"/>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57"/>
    <w:rsid w:val="00146E4B"/>
    <w:rsid w:val="00146FE3"/>
    <w:rsid w:val="00147F4A"/>
    <w:rsid w:val="0015064A"/>
    <w:rsid w:val="00150F57"/>
    <w:rsid w:val="00151F21"/>
    <w:rsid w:val="001524E7"/>
    <w:rsid w:val="001525A0"/>
    <w:rsid w:val="001527FF"/>
    <w:rsid w:val="0015301D"/>
    <w:rsid w:val="00153333"/>
    <w:rsid w:val="00153560"/>
    <w:rsid w:val="0015389F"/>
    <w:rsid w:val="00153BAD"/>
    <w:rsid w:val="00153CC4"/>
    <w:rsid w:val="00154023"/>
    <w:rsid w:val="0015488A"/>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21B1"/>
    <w:rsid w:val="00162599"/>
    <w:rsid w:val="001628ED"/>
    <w:rsid w:val="00162BEB"/>
    <w:rsid w:val="00163CDE"/>
    <w:rsid w:val="00165189"/>
    <w:rsid w:val="0016550B"/>
    <w:rsid w:val="00165C03"/>
    <w:rsid w:val="001662F3"/>
    <w:rsid w:val="0016722C"/>
    <w:rsid w:val="00167391"/>
    <w:rsid w:val="001674CE"/>
    <w:rsid w:val="001674E9"/>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5B8"/>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61F9"/>
    <w:rsid w:val="001A6360"/>
    <w:rsid w:val="001A6450"/>
    <w:rsid w:val="001A6CA7"/>
    <w:rsid w:val="001A70CC"/>
    <w:rsid w:val="001A72FA"/>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21F"/>
    <w:rsid w:val="001B5A6A"/>
    <w:rsid w:val="001B5B83"/>
    <w:rsid w:val="001B5D56"/>
    <w:rsid w:val="001B642F"/>
    <w:rsid w:val="001B644D"/>
    <w:rsid w:val="001B66B0"/>
    <w:rsid w:val="001B6ADB"/>
    <w:rsid w:val="001B6DC8"/>
    <w:rsid w:val="001B7D29"/>
    <w:rsid w:val="001C06B8"/>
    <w:rsid w:val="001C071F"/>
    <w:rsid w:val="001C1D5F"/>
    <w:rsid w:val="001C20F5"/>
    <w:rsid w:val="001C2ABB"/>
    <w:rsid w:val="001C3178"/>
    <w:rsid w:val="001C3305"/>
    <w:rsid w:val="001C3417"/>
    <w:rsid w:val="001C3526"/>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EA0"/>
    <w:rsid w:val="001D258A"/>
    <w:rsid w:val="001D29A6"/>
    <w:rsid w:val="001D3038"/>
    <w:rsid w:val="001D34B0"/>
    <w:rsid w:val="001D3652"/>
    <w:rsid w:val="001D3757"/>
    <w:rsid w:val="001D3D59"/>
    <w:rsid w:val="001D3E07"/>
    <w:rsid w:val="001D439D"/>
    <w:rsid w:val="001D4DA0"/>
    <w:rsid w:val="001D5B58"/>
    <w:rsid w:val="001D5D35"/>
    <w:rsid w:val="001D5D40"/>
    <w:rsid w:val="001D5EA4"/>
    <w:rsid w:val="001D664D"/>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7151"/>
    <w:rsid w:val="001F7233"/>
    <w:rsid w:val="001F7323"/>
    <w:rsid w:val="001F7E9A"/>
    <w:rsid w:val="002000D1"/>
    <w:rsid w:val="00200AC4"/>
    <w:rsid w:val="00201659"/>
    <w:rsid w:val="00201F72"/>
    <w:rsid w:val="002021FD"/>
    <w:rsid w:val="002024AD"/>
    <w:rsid w:val="00203C19"/>
    <w:rsid w:val="00203DC7"/>
    <w:rsid w:val="002044A7"/>
    <w:rsid w:val="00205064"/>
    <w:rsid w:val="00205457"/>
    <w:rsid w:val="002054A2"/>
    <w:rsid w:val="0020571E"/>
    <w:rsid w:val="00206724"/>
    <w:rsid w:val="00206EF4"/>
    <w:rsid w:val="00206F33"/>
    <w:rsid w:val="002070F5"/>
    <w:rsid w:val="00207657"/>
    <w:rsid w:val="00207BD2"/>
    <w:rsid w:val="00207DB4"/>
    <w:rsid w:val="00207EFE"/>
    <w:rsid w:val="00210190"/>
    <w:rsid w:val="0021082A"/>
    <w:rsid w:val="00210CEF"/>
    <w:rsid w:val="00210F54"/>
    <w:rsid w:val="002111FF"/>
    <w:rsid w:val="002119C4"/>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995"/>
    <w:rsid w:val="00231D6A"/>
    <w:rsid w:val="00232433"/>
    <w:rsid w:val="00232A44"/>
    <w:rsid w:val="00233BB9"/>
    <w:rsid w:val="00233BC0"/>
    <w:rsid w:val="00234867"/>
    <w:rsid w:val="002350FA"/>
    <w:rsid w:val="00235427"/>
    <w:rsid w:val="00235591"/>
    <w:rsid w:val="002355A2"/>
    <w:rsid w:val="002356A1"/>
    <w:rsid w:val="00235CA1"/>
    <w:rsid w:val="00236A1A"/>
    <w:rsid w:val="00236D41"/>
    <w:rsid w:val="00236EB4"/>
    <w:rsid w:val="00236F98"/>
    <w:rsid w:val="002405FF"/>
    <w:rsid w:val="00240C8C"/>
    <w:rsid w:val="00240EA8"/>
    <w:rsid w:val="00241BBD"/>
    <w:rsid w:val="00242AC2"/>
    <w:rsid w:val="002430FE"/>
    <w:rsid w:val="002435EA"/>
    <w:rsid w:val="0024380E"/>
    <w:rsid w:val="00243D04"/>
    <w:rsid w:val="00243EE8"/>
    <w:rsid w:val="00244A60"/>
    <w:rsid w:val="00245398"/>
    <w:rsid w:val="00245D75"/>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364"/>
    <w:rsid w:val="002557E7"/>
    <w:rsid w:val="00255BD7"/>
    <w:rsid w:val="0025627C"/>
    <w:rsid w:val="002568BD"/>
    <w:rsid w:val="00256EB5"/>
    <w:rsid w:val="00257341"/>
    <w:rsid w:val="00257CE3"/>
    <w:rsid w:val="002602F9"/>
    <w:rsid w:val="00260640"/>
    <w:rsid w:val="00260BE6"/>
    <w:rsid w:val="00261412"/>
    <w:rsid w:val="00261444"/>
    <w:rsid w:val="0026283C"/>
    <w:rsid w:val="00262E8A"/>
    <w:rsid w:val="00263039"/>
    <w:rsid w:val="00263ED2"/>
    <w:rsid w:val="002640F5"/>
    <w:rsid w:val="00264AB6"/>
    <w:rsid w:val="00264AB8"/>
    <w:rsid w:val="00264B89"/>
    <w:rsid w:val="00264D81"/>
    <w:rsid w:val="00264E77"/>
    <w:rsid w:val="00265562"/>
    <w:rsid w:val="0026592B"/>
    <w:rsid w:val="00265AA4"/>
    <w:rsid w:val="00265F06"/>
    <w:rsid w:val="00266171"/>
    <w:rsid w:val="00266665"/>
    <w:rsid w:val="00266CA9"/>
    <w:rsid w:val="00266F79"/>
    <w:rsid w:val="00267435"/>
    <w:rsid w:val="002678C8"/>
    <w:rsid w:val="00267F3E"/>
    <w:rsid w:val="0027088D"/>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138B"/>
    <w:rsid w:val="00281B80"/>
    <w:rsid w:val="00282181"/>
    <w:rsid w:val="00282708"/>
    <w:rsid w:val="00282DF4"/>
    <w:rsid w:val="00282F5F"/>
    <w:rsid w:val="002830DB"/>
    <w:rsid w:val="00283528"/>
    <w:rsid w:val="002842BA"/>
    <w:rsid w:val="002843A0"/>
    <w:rsid w:val="00284423"/>
    <w:rsid w:val="00284492"/>
    <w:rsid w:val="00284D0A"/>
    <w:rsid w:val="00285042"/>
    <w:rsid w:val="00285277"/>
    <w:rsid w:val="00285610"/>
    <w:rsid w:val="00285653"/>
    <w:rsid w:val="00285794"/>
    <w:rsid w:val="00285AEC"/>
    <w:rsid w:val="00285D72"/>
    <w:rsid w:val="00286141"/>
    <w:rsid w:val="00286429"/>
    <w:rsid w:val="00286EF7"/>
    <w:rsid w:val="00286F3D"/>
    <w:rsid w:val="002872FF"/>
    <w:rsid w:val="0028788A"/>
    <w:rsid w:val="00287A11"/>
    <w:rsid w:val="00287C69"/>
    <w:rsid w:val="00287D55"/>
    <w:rsid w:val="002900C4"/>
    <w:rsid w:val="002904DB"/>
    <w:rsid w:val="00290B54"/>
    <w:rsid w:val="0029176A"/>
    <w:rsid w:val="00291D9E"/>
    <w:rsid w:val="0029234A"/>
    <w:rsid w:val="00292693"/>
    <w:rsid w:val="002927DA"/>
    <w:rsid w:val="00292E22"/>
    <w:rsid w:val="0029381C"/>
    <w:rsid w:val="002947F9"/>
    <w:rsid w:val="00295883"/>
    <w:rsid w:val="00295B8A"/>
    <w:rsid w:val="00295F39"/>
    <w:rsid w:val="00296A31"/>
    <w:rsid w:val="00297083"/>
    <w:rsid w:val="00297538"/>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512"/>
    <w:rsid w:val="002B375C"/>
    <w:rsid w:val="002B3A20"/>
    <w:rsid w:val="002B415D"/>
    <w:rsid w:val="002B41DF"/>
    <w:rsid w:val="002B494E"/>
    <w:rsid w:val="002B4DC6"/>
    <w:rsid w:val="002B5AD2"/>
    <w:rsid w:val="002B5C72"/>
    <w:rsid w:val="002B5D1F"/>
    <w:rsid w:val="002B6171"/>
    <w:rsid w:val="002B67C2"/>
    <w:rsid w:val="002B6B4C"/>
    <w:rsid w:val="002B6D63"/>
    <w:rsid w:val="002B6E14"/>
    <w:rsid w:val="002B76C6"/>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3BE"/>
    <w:rsid w:val="002D0875"/>
    <w:rsid w:val="002D1114"/>
    <w:rsid w:val="002D17DC"/>
    <w:rsid w:val="002D188D"/>
    <w:rsid w:val="002D2661"/>
    <w:rsid w:val="002D2745"/>
    <w:rsid w:val="002D2BA8"/>
    <w:rsid w:val="002D3A18"/>
    <w:rsid w:val="002D3A6F"/>
    <w:rsid w:val="002D3EBA"/>
    <w:rsid w:val="002D53B7"/>
    <w:rsid w:val="002D5D0C"/>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22F1"/>
    <w:rsid w:val="00322E4D"/>
    <w:rsid w:val="0032365A"/>
    <w:rsid w:val="00323B41"/>
    <w:rsid w:val="00323B59"/>
    <w:rsid w:val="00324AA4"/>
    <w:rsid w:val="00325A7C"/>
    <w:rsid w:val="00326327"/>
    <w:rsid w:val="00326455"/>
    <w:rsid w:val="00326CF6"/>
    <w:rsid w:val="00326D72"/>
    <w:rsid w:val="003273B9"/>
    <w:rsid w:val="003279B6"/>
    <w:rsid w:val="00327AE0"/>
    <w:rsid w:val="00327B2E"/>
    <w:rsid w:val="00327EEA"/>
    <w:rsid w:val="00331239"/>
    <w:rsid w:val="0033139D"/>
    <w:rsid w:val="00331A04"/>
    <w:rsid w:val="00331B26"/>
    <w:rsid w:val="0033210B"/>
    <w:rsid w:val="0033234F"/>
    <w:rsid w:val="0033282C"/>
    <w:rsid w:val="0033381D"/>
    <w:rsid w:val="0033393C"/>
    <w:rsid w:val="003345CF"/>
    <w:rsid w:val="00335796"/>
    <w:rsid w:val="00335842"/>
    <w:rsid w:val="00335D5D"/>
    <w:rsid w:val="0033647E"/>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A39"/>
    <w:rsid w:val="00347499"/>
    <w:rsid w:val="0034781F"/>
    <w:rsid w:val="00347F4B"/>
    <w:rsid w:val="003500B1"/>
    <w:rsid w:val="003501A9"/>
    <w:rsid w:val="00350265"/>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3DBA"/>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762"/>
    <w:rsid w:val="003830F8"/>
    <w:rsid w:val="00383486"/>
    <w:rsid w:val="00383D75"/>
    <w:rsid w:val="003844AE"/>
    <w:rsid w:val="00384C5B"/>
    <w:rsid w:val="003865B8"/>
    <w:rsid w:val="003869D7"/>
    <w:rsid w:val="00386C22"/>
    <w:rsid w:val="00386CDF"/>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8A9"/>
    <w:rsid w:val="003B08CF"/>
    <w:rsid w:val="003B0D4D"/>
    <w:rsid w:val="003B1B5B"/>
    <w:rsid w:val="003B2421"/>
    <w:rsid w:val="003B2728"/>
    <w:rsid w:val="003B29C2"/>
    <w:rsid w:val="003B4AE0"/>
    <w:rsid w:val="003B586A"/>
    <w:rsid w:val="003B596C"/>
    <w:rsid w:val="003B5CC6"/>
    <w:rsid w:val="003B6254"/>
    <w:rsid w:val="003B70C7"/>
    <w:rsid w:val="003B7356"/>
    <w:rsid w:val="003B7425"/>
    <w:rsid w:val="003B74A4"/>
    <w:rsid w:val="003C00D4"/>
    <w:rsid w:val="003C0BF4"/>
    <w:rsid w:val="003C0C8F"/>
    <w:rsid w:val="003C0DC2"/>
    <w:rsid w:val="003C1BD1"/>
    <w:rsid w:val="003C1DE4"/>
    <w:rsid w:val="003C1E4E"/>
    <w:rsid w:val="003C3FEE"/>
    <w:rsid w:val="003C4585"/>
    <w:rsid w:val="003C4ADA"/>
    <w:rsid w:val="003C560E"/>
    <w:rsid w:val="003C56CD"/>
    <w:rsid w:val="003C6206"/>
    <w:rsid w:val="003C687D"/>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57CF"/>
    <w:rsid w:val="003D5D25"/>
    <w:rsid w:val="003D6663"/>
    <w:rsid w:val="003D67FF"/>
    <w:rsid w:val="003D68AE"/>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16B"/>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F5"/>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C25"/>
    <w:rsid w:val="003F3671"/>
    <w:rsid w:val="003F3E63"/>
    <w:rsid w:val="003F425C"/>
    <w:rsid w:val="003F4F46"/>
    <w:rsid w:val="003F545A"/>
    <w:rsid w:val="003F54B9"/>
    <w:rsid w:val="003F56D4"/>
    <w:rsid w:val="003F56EC"/>
    <w:rsid w:val="003F5954"/>
    <w:rsid w:val="003F6238"/>
    <w:rsid w:val="003F64FA"/>
    <w:rsid w:val="003F6B00"/>
    <w:rsid w:val="00400136"/>
    <w:rsid w:val="0040061C"/>
    <w:rsid w:val="0040074D"/>
    <w:rsid w:val="00400AD6"/>
    <w:rsid w:val="00400D5A"/>
    <w:rsid w:val="00401414"/>
    <w:rsid w:val="004024AB"/>
    <w:rsid w:val="00402A35"/>
    <w:rsid w:val="00402F67"/>
    <w:rsid w:val="00403008"/>
    <w:rsid w:val="00403CF5"/>
    <w:rsid w:val="00403D8B"/>
    <w:rsid w:val="0040476C"/>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16D8"/>
    <w:rsid w:val="00422072"/>
    <w:rsid w:val="0042346D"/>
    <w:rsid w:val="0042383A"/>
    <w:rsid w:val="0042470E"/>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7F9"/>
    <w:rsid w:val="00452ACA"/>
    <w:rsid w:val="00452F36"/>
    <w:rsid w:val="004537F5"/>
    <w:rsid w:val="00453BBC"/>
    <w:rsid w:val="00454964"/>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C65"/>
    <w:rsid w:val="0048402D"/>
    <w:rsid w:val="00484287"/>
    <w:rsid w:val="00484DBA"/>
    <w:rsid w:val="004854D3"/>
    <w:rsid w:val="00485FC7"/>
    <w:rsid w:val="00486273"/>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240C"/>
    <w:rsid w:val="00492A71"/>
    <w:rsid w:val="00492CE0"/>
    <w:rsid w:val="00493C16"/>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F2"/>
    <w:rsid w:val="004C0E2F"/>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C69"/>
    <w:rsid w:val="004C6CFB"/>
    <w:rsid w:val="004C728B"/>
    <w:rsid w:val="004C7764"/>
    <w:rsid w:val="004C7859"/>
    <w:rsid w:val="004D0188"/>
    <w:rsid w:val="004D0368"/>
    <w:rsid w:val="004D101F"/>
    <w:rsid w:val="004D1023"/>
    <w:rsid w:val="004D1643"/>
    <w:rsid w:val="004D1D2C"/>
    <w:rsid w:val="004D1F32"/>
    <w:rsid w:val="004D240F"/>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E8C"/>
    <w:rsid w:val="004F707B"/>
    <w:rsid w:val="004F760C"/>
    <w:rsid w:val="004F7818"/>
    <w:rsid w:val="004F7D75"/>
    <w:rsid w:val="004F7E3E"/>
    <w:rsid w:val="005000D6"/>
    <w:rsid w:val="0050039F"/>
    <w:rsid w:val="00500B69"/>
    <w:rsid w:val="00500DED"/>
    <w:rsid w:val="00500F4E"/>
    <w:rsid w:val="005017B1"/>
    <w:rsid w:val="00503063"/>
    <w:rsid w:val="00503524"/>
    <w:rsid w:val="005035D3"/>
    <w:rsid w:val="00503AF4"/>
    <w:rsid w:val="00504393"/>
    <w:rsid w:val="00504B41"/>
    <w:rsid w:val="005057CC"/>
    <w:rsid w:val="00505853"/>
    <w:rsid w:val="005061F9"/>
    <w:rsid w:val="0050673F"/>
    <w:rsid w:val="0050721B"/>
    <w:rsid w:val="0051003A"/>
    <w:rsid w:val="00510C7B"/>
    <w:rsid w:val="0051115C"/>
    <w:rsid w:val="00511189"/>
    <w:rsid w:val="00511541"/>
    <w:rsid w:val="00511555"/>
    <w:rsid w:val="00512383"/>
    <w:rsid w:val="005124A3"/>
    <w:rsid w:val="00512D06"/>
    <w:rsid w:val="00513228"/>
    <w:rsid w:val="00513545"/>
    <w:rsid w:val="00513723"/>
    <w:rsid w:val="00513867"/>
    <w:rsid w:val="005138D2"/>
    <w:rsid w:val="00513C00"/>
    <w:rsid w:val="00513C7E"/>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D02"/>
    <w:rsid w:val="005224B9"/>
    <w:rsid w:val="00522A0F"/>
    <w:rsid w:val="00522E76"/>
    <w:rsid w:val="0052313A"/>
    <w:rsid w:val="005236A5"/>
    <w:rsid w:val="0052375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95B"/>
    <w:rsid w:val="00536BB4"/>
    <w:rsid w:val="00537094"/>
    <w:rsid w:val="005374DB"/>
    <w:rsid w:val="00537823"/>
    <w:rsid w:val="00540767"/>
    <w:rsid w:val="00540984"/>
    <w:rsid w:val="00540BF4"/>
    <w:rsid w:val="00540FB0"/>
    <w:rsid w:val="005416E2"/>
    <w:rsid w:val="0054270B"/>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13A6"/>
    <w:rsid w:val="005522C4"/>
    <w:rsid w:val="00552545"/>
    <w:rsid w:val="005526BA"/>
    <w:rsid w:val="00552761"/>
    <w:rsid w:val="00552B8C"/>
    <w:rsid w:val="00552C2E"/>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6B0B"/>
    <w:rsid w:val="005677A6"/>
    <w:rsid w:val="00567B11"/>
    <w:rsid w:val="00570067"/>
    <w:rsid w:val="00570E79"/>
    <w:rsid w:val="00570F08"/>
    <w:rsid w:val="005717D7"/>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80"/>
    <w:rsid w:val="005860D7"/>
    <w:rsid w:val="00586768"/>
    <w:rsid w:val="00587206"/>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1F8"/>
    <w:rsid w:val="0059432A"/>
    <w:rsid w:val="0059463E"/>
    <w:rsid w:val="00594ABE"/>
    <w:rsid w:val="00594B1F"/>
    <w:rsid w:val="0059587E"/>
    <w:rsid w:val="00595A63"/>
    <w:rsid w:val="00595DB5"/>
    <w:rsid w:val="0059643D"/>
    <w:rsid w:val="00596B17"/>
    <w:rsid w:val="00596FD3"/>
    <w:rsid w:val="0059793A"/>
    <w:rsid w:val="00597B32"/>
    <w:rsid w:val="00597B40"/>
    <w:rsid w:val="00597E77"/>
    <w:rsid w:val="005A01FC"/>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73F7"/>
    <w:rsid w:val="005C7C74"/>
    <w:rsid w:val="005D0124"/>
    <w:rsid w:val="005D0816"/>
    <w:rsid w:val="005D0AAC"/>
    <w:rsid w:val="005D1381"/>
    <w:rsid w:val="005D1650"/>
    <w:rsid w:val="005D1B55"/>
    <w:rsid w:val="005D1C8B"/>
    <w:rsid w:val="005D293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E036E"/>
    <w:rsid w:val="005E04EE"/>
    <w:rsid w:val="005E0550"/>
    <w:rsid w:val="005E073F"/>
    <w:rsid w:val="005E08D5"/>
    <w:rsid w:val="005E0C9B"/>
    <w:rsid w:val="005E153E"/>
    <w:rsid w:val="005E15B3"/>
    <w:rsid w:val="005E1691"/>
    <w:rsid w:val="005E1CEE"/>
    <w:rsid w:val="005E1F5F"/>
    <w:rsid w:val="005E204F"/>
    <w:rsid w:val="005E2816"/>
    <w:rsid w:val="005E2A1E"/>
    <w:rsid w:val="005E2A65"/>
    <w:rsid w:val="005E2D34"/>
    <w:rsid w:val="005E2FC0"/>
    <w:rsid w:val="005E3936"/>
    <w:rsid w:val="005E3DF2"/>
    <w:rsid w:val="005E44A4"/>
    <w:rsid w:val="005E4A77"/>
    <w:rsid w:val="005E4E47"/>
    <w:rsid w:val="005E5172"/>
    <w:rsid w:val="005E5778"/>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4797"/>
    <w:rsid w:val="005F49A2"/>
    <w:rsid w:val="005F4BB7"/>
    <w:rsid w:val="005F550C"/>
    <w:rsid w:val="005F56E0"/>
    <w:rsid w:val="005F5837"/>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708"/>
    <w:rsid w:val="00646923"/>
    <w:rsid w:val="00647897"/>
    <w:rsid w:val="00647D15"/>
    <w:rsid w:val="00650150"/>
    <w:rsid w:val="00650502"/>
    <w:rsid w:val="00650A48"/>
    <w:rsid w:val="00650AA2"/>
    <w:rsid w:val="00650BAC"/>
    <w:rsid w:val="00650F09"/>
    <w:rsid w:val="006514A9"/>
    <w:rsid w:val="00651E22"/>
    <w:rsid w:val="00652873"/>
    <w:rsid w:val="006528D6"/>
    <w:rsid w:val="00652A42"/>
    <w:rsid w:val="00652C29"/>
    <w:rsid w:val="00652D3F"/>
    <w:rsid w:val="0065316D"/>
    <w:rsid w:val="0065358F"/>
    <w:rsid w:val="006536AE"/>
    <w:rsid w:val="0065422D"/>
    <w:rsid w:val="0065458A"/>
    <w:rsid w:val="00654F27"/>
    <w:rsid w:val="00654F55"/>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B8C"/>
    <w:rsid w:val="006662B9"/>
    <w:rsid w:val="00666DDC"/>
    <w:rsid w:val="0066705F"/>
    <w:rsid w:val="006709F8"/>
    <w:rsid w:val="00670A84"/>
    <w:rsid w:val="00671528"/>
    <w:rsid w:val="0067154D"/>
    <w:rsid w:val="00671B0D"/>
    <w:rsid w:val="00672004"/>
    <w:rsid w:val="0067260C"/>
    <w:rsid w:val="00673337"/>
    <w:rsid w:val="00674E97"/>
    <w:rsid w:val="00674F7D"/>
    <w:rsid w:val="00675079"/>
    <w:rsid w:val="006763C8"/>
    <w:rsid w:val="00676999"/>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8BC"/>
    <w:rsid w:val="00683D73"/>
    <w:rsid w:val="00684686"/>
    <w:rsid w:val="0068473B"/>
    <w:rsid w:val="006847A6"/>
    <w:rsid w:val="00684892"/>
    <w:rsid w:val="006853C7"/>
    <w:rsid w:val="0068554D"/>
    <w:rsid w:val="00686268"/>
    <w:rsid w:val="00686453"/>
    <w:rsid w:val="00686AD2"/>
    <w:rsid w:val="00686F89"/>
    <w:rsid w:val="0068720B"/>
    <w:rsid w:val="0068740A"/>
    <w:rsid w:val="006878F1"/>
    <w:rsid w:val="00687FA8"/>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B6"/>
    <w:rsid w:val="006B0DCF"/>
    <w:rsid w:val="006B1001"/>
    <w:rsid w:val="006B12AE"/>
    <w:rsid w:val="006B1870"/>
    <w:rsid w:val="006B1B87"/>
    <w:rsid w:val="006B209A"/>
    <w:rsid w:val="006B20C4"/>
    <w:rsid w:val="006B2C99"/>
    <w:rsid w:val="006B2E36"/>
    <w:rsid w:val="006B34E5"/>
    <w:rsid w:val="006B3A1E"/>
    <w:rsid w:val="006B3F2B"/>
    <w:rsid w:val="006B42DA"/>
    <w:rsid w:val="006B461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5374"/>
    <w:rsid w:val="006C6182"/>
    <w:rsid w:val="006C63FC"/>
    <w:rsid w:val="006C6D2A"/>
    <w:rsid w:val="006C6F08"/>
    <w:rsid w:val="006C730B"/>
    <w:rsid w:val="006C7618"/>
    <w:rsid w:val="006C7A1D"/>
    <w:rsid w:val="006D0BDE"/>
    <w:rsid w:val="006D10E5"/>
    <w:rsid w:val="006D1107"/>
    <w:rsid w:val="006D2160"/>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DB"/>
    <w:rsid w:val="00700632"/>
    <w:rsid w:val="007007E6"/>
    <w:rsid w:val="00700C36"/>
    <w:rsid w:val="00700D9A"/>
    <w:rsid w:val="00700FE5"/>
    <w:rsid w:val="00701271"/>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4AB"/>
    <w:rsid w:val="00717773"/>
    <w:rsid w:val="0071779E"/>
    <w:rsid w:val="007177A9"/>
    <w:rsid w:val="00717A2F"/>
    <w:rsid w:val="00717DFB"/>
    <w:rsid w:val="00720001"/>
    <w:rsid w:val="00720280"/>
    <w:rsid w:val="007202B8"/>
    <w:rsid w:val="007209F5"/>
    <w:rsid w:val="00720B7A"/>
    <w:rsid w:val="007212B4"/>
    <w:rsid w:val="00723139"/>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A07"/>
    <w:rsid w:val="00742B95"/>
    <w:rsid w:val="00742CBC"/>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96A"/>
    <w:rsid w:val="00751393"/>
    <w:rsid w:val="007513BE"/>
    <w:rsid w:val="00752084"/>
    <w:rsid w:val="0075268F"/>
    <w:rsid w:val="00752D35"/>
    <w:rsid w:val="00753904"/>
    <w:rsid w:val="00753A6E"/>
    <w:rsid w:val="00754405"/>
    <w:rsid w:val="0075469D"/>
    <w:rsid w:val="00754DE0"/>
    <w:rsid w:val="00754E16"/>
    <w:rsid w:val="0075505B"/>
    <w:rsid w:val="00755084"/>
    <w:rsid w:val="007559E0"/>
    <w:rsid w:val="00755D28"/>
    <w:rsid w:val="00756168"/>
    <w:rsid w:val="00756627"/>
    <w:rsid w:val="00756F82"/>
    <w:rsid w:val="007570DB"/>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D6"/>
    <w:rsid w:val="007A15EE"/>
    <w:rsid w:val="007A1AD7"/>
    <w:rsid w:val="007A1CDF"/>
    <w:rsid w:val="007A251F"/>
    <w:rsid w:val="007A2E01"/>
    <w:rsid w:val="007A347B"/>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72"/>
    <w:rsid w:val="0080342B"/>
    <w:rsid w:val="00803B1B"/>
    <w:rsid w:val="00804346"/>
    <w:rsid w:val="00804580"/>
    <w:rsid w:val="00804605"/>
    <w:rsid w:val="00804975"/>
    <w:rsid w:val="00804ACD"/>
    <w:rsid w:val="00805FED"/>
    <w:rsid w:val="008069F7"/>
    <w:rsid w:val="00806E8C"/>
    <w:rsid w:val="00807251"/>
    <w:rsid w:val="008072B5"/>
    <w:rsid w:val="008074A7"/>
    <w:rsid w:val="008077BD"/>
    <w:rsid w:val="00807B1F"/>
    <w:rsid w:val="00807C44"/>
    <w:rsid w:val="00807CC8"/>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58E7"/>
    <w:rsid w:val="0081656B"/>
    <w:rsid w:val="00816C86"/>
    <w:rsid w:val="00816E5C"/>
    <w:rsid w:val="00817259"/>
    <w:rsid w:val="00817357"/>
    <w:rsid w:val="0081739E"/>
    <w:rsid w:val="0081769D"/>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7B6"/>
    <w:rsid w:val="00823F6F"/>
    <w:rsid w:val="00824B54"/>
    <w:rsid w:val="00824EC3"/>
    <w:rsid w:val="00824ED4"/>
    <w:rsid w:val="008255CF"/>
    <w:rsid w:val="008258AA"/>
    <w:rsid w:val="00825EBE"/>
    <w:rsid w:val="00826801"/>
    <w:rsid w:val="008268FF"/>
    <w:rsid w:val="00826970"/>
    <w:rsid w:val="00826B0B"/>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319C"/>
    <w:rsid w:val="00873785"/>
    <w:rsid w:val="008738D3"/>
    <w:rsid w:val="00873A27"/>
    <w:rsid w:val="00873AE6"/>
    <w:rsid w:val="00873BF4"/>
    <w:rsid w:val="00873FEA"/>
    <w:rsid w:val="00874870"/>
    <w:rsid w:val="008748E8"/>
    <w:rsid w:val="00874D66"/>
    <w:rsid w:val="00874E6A"/>
    <w:rsid w:val="00875203"/>
    <w:rsid w:val="008754FD"/>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36A3"/>
    <w:rsid w:val="00884337"/>
    <w:rsid w:val="008847C8"/>
    <w:rsid w:val="00884CB2"/>
    <w:rsid w:val="00885728"/>
    <w:rsid w:val="0088572B"/>
    <w:rsid w:val="0088575D"/>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4C6"/>
    <w:rsid w:val="00897A7A"/>
    <w:rsid w:val="00897D4D"/>
    <w:rsid w:val="008A0945"/>
    <w:rsid w:val="008A09FF"/>
    <w:rsid w:val="008A0BEC"/>
    <w:rsid w:val="008A10C3"/>
    <w:rsid w:val="008A168C"/>
    <w:rsid w:val="008A20C2"/>
    <w:rsid w:val="008A212D"/>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668D"/>
    <w:rsid w:val="008C6C80"/>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574"/>
    <w:rsid w:val="008E6191"/>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6E7"/>
    <w:rsid w:val="008F2DB0"/>
    <w:rsid w:val="008F3577"/>
    <w:rsid w:val="008F3656"/>
    <w:rsid w:val="008F44BD"/>
    <w:rsid w:val="008F4CD2"/>
    <w:rsid w:val="008F52D5"/>
    <w:rsid w:val="008F55CA"/>
    <w:rsid w:val="008F5734"/>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706C"/>
    <w:rsid w:val="00917268"/>
    <w:rsid w:val="00917CDD"/>
    <w:rsid w:val="00920433"/>
    <w:rsid w:val="00920650"/>
    <w:rsid w:val="00920E11"/>
    <w:rsid w:val="00921C0D"/>
    <w:rsid w:val="0092209F"/>
    <w:rsid w:val="00922CEB"/>
    <w:rsid w:val="00922D61"/>
    <w:rsid w:val="009233BA"/>
    <w:rsid w:val="009236F5"/>
    <w:rsid w:val="00923AFA"/>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62"/>
    <w:rsid w:val="0093082B"/>
    <w:rsid w:val="009310A2"/>
    <w:rsid w:val="00931530"/>
    <w:rsid w:val="00931749"/>
    <w:rsid w:val="0093269A"/>
    <w:rsid w:val="00932FBC"/>
    <w:rsid w:val="0093330B"/>
    <w:rsid w:val="009337BC"/>
    <w:rsid w:val="00933C61"/>
    <w:rsid w:val="00933DF1"/>
    <w:rsid w:val="0093472B"/>
    <w:rsid w:val="0093498B"/>
    <w:rsid w:val="00934C3E"/>
    <w:rsid w:val="009351E1"/>
    <w:rsid w:val="009358B1"/>
    <w:rsid w:val="00936657"/>
    <w:rsid w:val="00936A2C"/>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720"/>
    <w:rsid w:val="009619BA"/>
    <w:rsid w:val="00961B45"/>
    <w:rsid w:val="00961F8E"/>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3E4B"/>
    <w:rsid w:val="00974279"/>
    <w:rsid w:val="00975AFB"/>
    <w:rsid w:val="00975C2B"/>
    <w:rsid w:val="00975CF2"/>
    <w:rsid w:val="00976789"/>
    <w:rsid w:val="00977B5A"/>
    <w:rsid w:val="009801CB"/>
    <w:rsid w:val="009803AF"/>
    <w:rsid w:val="00980522"/>
    <w:rsid w:val="00980711"/>
    <w:rsid w:val="00980CCE"/>
    <w:rsid w:val="00980F4A"/>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E0A"/>
    <w:rsid w:val="00994EF8"/>
    <w:rsid w:val="00994F80"/>
    <w:rsid w:val="00995299"/>
    <w:rsid w:val="0099532C"/>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2078"/>
    <w:rsid w:val="009E2B6D"/>
    <w:rsid w:val="009E3155"/>
    <w:rsid w:val="009E421A"/>
    <w:rsid w:val="009E435B"/>
    <w:rsid w:val="009E476F"/>
    <w:rsid w:val="009E5A55"/>
    <w:rsid w:val="009E67CF"/>
    <w:rsid w:val="009E6967"/>
    <w:rsid w:val="009F00B3"/>
    <w:rsid w:val="009F0A37"/>
    <w:rsid w:val="009F0FF0"/>
    <w:rsid w:val="009F2536"/>
    <w:rsid w:val="009F2DE4"/>
    <w:rsid w:val="009F2E4E"/>
    <w:rsid w:val="009F3611"/>
    <w:rsid w:val="009F40CC"/>
    <w:rsid w:val="009F43D5"/>
    <w:rsid w:val="009F49F8"/>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91"/>
    <w:rsid w:val="00A031D5"/>
    <w:rsid w:val="00A032BE"/>
    <w:rsid w:val="00A03447"/>
    <w:rsid w:val="00A04036"/>
    <w:rsid w:val="00A047D9"/>
    <w:rsid w:val="00A04E86"/>
    <w:rsid w:val="00A0590A"/>
    <w:rsid w:val="00A0591F"/>
    <w:rsid w:val="00A05D09"/>
    <w:rsid w:val="00A06425"/>
    <w:rsid w:val="00A0654E"/>
    <w:rsid w:val="00A0679C"/>
    <w:rsid w:val="00A06B25"/>
    <w:rsid w:val="00A06F37"/>
    <w:rsid w:val="00A0715E"/>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0F9"/>
    <w:rsid w:val="00A16540"/>
    <w:rsid w:val="00A16DE4"/>
    <w:rsid w:val="00A1792B"/>
    <w:rsid w:val="00A17C6D"/>
    <w:rsid w:val="00A17D59"/>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2F3"/>
    <w:rsid w:val="00A30332"/>
    <w:rsid w:val="00A305AF"/>
    <w:rsid w:val="00A31F8E"/>
    <w:rsid w:val="00A336CE"/>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9F3"/>
    <w:rsid w:val="00A43B5F"/>
    <w:rsid w:val="00A44E11"/>
    <w:rsid w:val="00A44E51"/>
    <w:rsid w:val="00A45061"/>
    <w:rsid w:val="00A45073"/>
    <w:rsid w:val="00A46267"/>
    <w:rsid w:val="00A465E1"/>
    <w:rsid w:val="00A468BB"/>
    <w:rsid w:val="00A47040"/>
    <w:rsid w:val="00A506A1"/>
    <w:rsid w:val="00A50D51"/>
    <w:rsid w:val="00A5115D"/>
    <w:rsid w:val="00A51D1C"/>
    <w:rsid w:val="00A520B5"/>
    <w:rsid w:val="00A520D3"/>
    <w:rsid w:val="00A5288C"/>
    <w:rsid w:val="00A53308"/>
    <w:rsid w:val="00A53491"/>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50B"/>
    <w:rsid w:val="00A6165F"/>
    <w:rsid w:val="00A61DF2"/>
    <w:rsid w:val="00A620DE"/>
    <w:rsid w:val="00A621B4"/>
    <w:rsid w:val="00A62751"/>
    <w:rsid w:val="00A62F0F"/>
    <w:rsid w:val="00A642B6"/>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D85"/>
    <w:rsid w:val="00AA418C"/>
    <w:rsid w:val="00AA4314"/>
    <w:rsid w:val="00AA4B74"/>
    <w:rsid w:val="00AA55F8"/>
    <w:rsid w:val="00AA5C54"/>
    <w:rsid w:val="00AA605D"/>
    <w:rsid w:val="00AA6894"/>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DDC"/>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E7B82"/>
    <w:rsid w:val="00AF0597"/>
    <w:rsid w:val="00AF089E"/>
    <w:rsid w:val="00AF0AAD"/>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7472"/>
    <w:rsid w:val="00AF74C5"/>
    <w:rsid w:val="00B00A6A"/>
    <w:rsid w:val="00B00CC4"/>
    <w:rsid w:val="00B01155"/>
    <w:rsid w:val="00B0147C"/>
    <w:rsid w:val="00B0189A"/>
    <w:rsid w:val="00B01E7D"/>
    <w:rsid w:val="00B0237E"/>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85C"/>
    <w:rsid w:val="00B13FF8"/>
    <w:rsid w:val="00B1457D"/>
    <w:rsid w:val="00B148E4"/>
    <w:rsid w:val="00B1525C"/>
    <w:rsid w:val="00B15376"/>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35"/>
    <w:rsid w:val="00B34CD2"/>
    <w:rsid w:val="00B34FCB"/>
    <w:rsid w:val="00B351ED"/>
    <w:rsid w:val="00B35785"/>
    <w:rsid w:val="00B35E66"/>
    <w:rsid w:val="00B3616F"/>
    <w:rsid w:val="00B36980"/>
    <w:rsid w:val="00B372D9"/>
    <w:rsid w:val="00B377B9"/>
    <w:rsid w:val="00B37BE0"/>
    <w:rsid w:val="00B40005"/>
    <w:rsid w:val="00B40122"/>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D08"/>
    <w:rsid w:val="00B47E97"/>
    <w:rsid w:val="00B50469"/>
    <w:rsid w:val="00B50DF4"/>
    <w:rsid w:val="00B50F3D"/>
    <w:rsid w:val="00B520B2"/>
    <w:rsid w:val="00B520DD"/>
    <w:rsid w:val="00B524AE"/>
    <w:rsid w:val="00B52FA3"/>
    <w:rsid w:val="00B5370B"/>
    <w:rsid w:val="00B5490B"/>
    <w:rsid w:val="00B5497F"/>
    <w:rsid w:val="00B54D16"/>
    <w:rsid w:val="00B5519F"/>
    <w:rsid w:val="00B552AE"/>
    <w:rsid w:val="00B5570A"/>
    <w:rsid w:val="00B56028"/>
    <w:rsid w:val="00B56475"/>
    <w:rsid w:val="00B56510"/>
    <w:rsid w:val="00B56852"/>
    <w:rsid w:val="00B57ABE"/>
    <w:rsid w:val="00B57B14"/>
    <w:rsid w:val="00B60578"/>
    <w:rsid w:val="00B606AE"/>
    <w:rsid w:val="00B60B11"/>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385"/>
    <w:rsid w:val="00B674A9"/>
    <w:rsid w:val="00B67A5E"/>
    <w:rsid w:val="00B70127"/>
    <w:rsid w:val="00B70EAC"/>
    <w:rsid w:val="00B70F57"/>
    <w:rsid w:val="00B71581"/>
    <w:rsid w:val="00B715C6"/>
    <w:rsid w:val="00B715CA"/>
    <w:rsid w:val="00B718CB"/>
    <w:rsid w:val="00B71E32"/>
    <w:rsid w:val="00B728DF"/>
    <w:rsid w:val="00B72C30"/>
    <w:rsid w:val="00B72CC5"/>
    <w:rsid w:val="00B72CD3"/>
    <w:rsid w:val="00B73578"/>
    <w:rsid w:val="00B73B76"/>
    <w:rsid w:val="00B743F6"/>
    <w:rsid w:val="00B74B48"/>
    <w:rsid w:val="00B74CF5"/>
    <w:rsid w:val="00B74FF8"/>
    <w:rsid w:val="00B74FF9"/>
    <w:rsid w:val="00B75829"/>
    <w:rsid w:val="00B75866"/>
    <w:rsid w:val="00B761BD"/>
    <w:rsid w:val="00B76299"/>
    <w:rsid w:val="00B764A0"/>
    <w:rsid w:val="00B77826"/>
    <w:rsid w:val="00B80219"/>
    <w:rsid w:val="00B802E7"/>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2687"/>
    <w:rsid w:val="00B92EED"/>
    <w:rsid w:val="00B93D2F"/>
    <w:rsid w:val="00B93FF6"/>
    <w:rsid w:val="00B94E88"/>
    <w:rsid w:val="00B94F24"/>
    <w:rsid w:val="00B9514E"/>
    <w:rsid w:val="00B953A9"/>
    <w:rsid w:val="00B958DB"/>
    <w:rsid w:val="00B96230"/>
    <w:rsid w:val="00B963F8"/>
    <w:rsid w:val="00B966D4"/>
    <w:rsid w:val="00B9676F"/>
    <w:rsid w:val="00B976C1"/>
    <w:rsid w:val="00B97A03"/>
    <w:rsid w:val="00BA01DE"/>
    <w:rsid w:val="00BA043A"/>
    <w:rsid w:val="00BA0584"/>
    <w:rsid w:val="00BA06C4"/>
    <w:rsid w:val="00BA1422"/>
    <w:rsid w:val="00BA1F38"/>
    <w:rsid w:val="00BA2157"/>
    <w:rsid w:val="00BA27E9"/>
    <w:rsid w:val="00BA2E3B"/>
    <w:rsid w:val="00BA394B"/>
    <w:rsid w:val="00BA4160"/>
    <w:rsid w:val="00BA4993"/>
    <w:rsid w:val="00BA4E87"/>
    <w:rsid w:val="00BA4E9B"/>
    <w:rsid w:val="00BA5DFC"/>
    <w:rsid w:val="00BA600C"/>
    <w:rsid w:val="00BA626D"/>
    <w:rsid w:val="00BA6B65"/>
    <w:rsid w:val="00BA70B3"/>
    <w:rsid w:val="00BA7351"/>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916"/>
    <w:rsid w:val="00BB59CC"/>
    <w:rsid w:val="00BB6472"/>
    <w:rsid w:val="00BB6730"/>
    <w:rsid w:val="00BB6F3F"/>
    <w:rsid w:val="00BB77FC"/>
    <w:rsid w:val="00BB7EA8"/>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91A"/>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50CD"/>
    <w:rsid w:val="00C0553E"/>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E62"/>
    <w:rsid w:val="00C140EF"/>
    <w:rsid w:val="00C14B43"/>
    <w:rsid w:val="00C14B6B"/>
    <w:rsid w:val="00C14E89"/>
    <w:rsid w:val="00C1503C"/>
    <w:rsid w:val="00C15190"/>
    <w:rsid w:val="00C16584"/>
    <w:rsid w:val="00C165FE"/>
    <w:rsid w:val="00C174BD"/>
    <w:rsid w:val="00C17931"/>
    <w:rsid w:val="00C17F50"/>
    <w:rsid w:val="00C20221"/>
    <w:rsid w:val="00C20602"/>
    <w:rsid w:val="00C20956"/>
    <w:rsid w:val="00C2156D"/>
    <w:rsid w:val="00C21782"/>
    <w:rsid w:val="00C21791"/>
    <w:rsid w:val="00C225B0"/>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1A0"/>
    <w:rsid w:val="00C26245"/>
    <w:rsid w:val="00C26BB9"/>
    <w:rsid w:val="00C26E87"/>
    <w:rsid w:val="00C2711C"/>
    <w:rsid w:val="00C2768B"/>
    <w:rsid w:val="00C27817"/>
    <w:rsid w:val="00C27A24"/>
    <w:rsid w:val="00C27E73"/>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1A2"/>
    <w:rsid w:val="00C443D9"/>
    <w:rsid w:val="00C44956"/>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18CE"/>
    <w:rsid w:val="00C61AEB"/>
    <w:rsid w:val="00C61C43"/>
    <w:rsid w:val="00C631A3"/>
    <w:rsid w:val="00C631E1"/>
    <w:rsid w:val="00C632AD"/>
    <w:rsid w:val="00C63F39"/>
    <w:rsid w:val="00C6411E"/>
    <w:rsid w:val="00C6547A"/>
    <w:rsid w:val="00C65F53"/>
    <w:rsid w:val="00C661FB"/>
    <w:rsid w:val="00C662B3"/>
    <w:rsid w:val="00C667E5"/>
    <w:rsid w:val="00C66E76"/>
    <w:rsid w:val="00C671AD"/>
    <w:rsid w:val="00C67331"/>
    <w:rsid w:val="00C67853"/>
    <w:rsid w:val="00C6789F"/>
    <w:rsid w:val="00C679E2"/>
    <w:rsid w:val="00C70A53"/>
    <w:rsid w:val="00C726FD"/>
    <w:rsid w:val="00C72C35"/>
    <w:rsid w:val="00C73AD4"/>
    <w:rsid w:val="00C73CCE"/>
    <w:rsid w:val="00C74335"/>
    <w:rsid w:val="00C748B8"/>
    <w:rsid w:val="00C74B02"/>
    <w:rsid w:val="00C74ED5"/>
    <w:rsid w:val="00C754E0"/>
    <w:rsid w:val="00C75A26"/>
    <w:rsid w:val="00C75CDB"/>
    <w:rsid w:val="00C770BC"/>
    <w:rsid w:val="00C77AA8"/>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A2F"/>
    <w:rsid w:val="00CA0278"/>
    <w:rsid w:val="00CA0A6D"/>
    <w:rsid w:val="00CA0B22"/>
    <w:rsid w:val="00CA1096"/>
    <w:rsid w:val="00CA141B"/>
    <w:rsid w:val="00CA183A"/>
    <w:rsid w:val="00CA2732"/>
    <w:rsid w:val="00CA2B3B"/>
    <w:rsid w:val="00CA2C0D"/>
    <w:rsid w:val="00CA2CB1"/>
    <w:rsid w:val="00CA343F"/>
    <w:rsid w:val="00CA366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25F1"/>
    <w:rsid w:val="00CB2AB4"/>
    <w:rsid w:val="00CB34C1"/>
    <w:rsid w:val="00CB350A"/>
    <w:rsid w:val="00CB3886"/>
    <w:rsid w:val="00CB3A2F"/>
    <w:rsid w:val="00CB3EBB"/>
    <w:rsid w:val="00CB44BC"/>
    <w:rsid w:val="00CB4FC8"/>
    <w:rsid w:val="00CB5A34"/>
    <w:rsid w:val="00CB5BC1"/>
    <w:rsid w:val="00CB5FFF"/>
    <w:rsid w:val="00CB6833"/>
    <w:rsid w:val="00CB6BC5"/>
    <w:rsid w:val="00CB7BC7"/>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414"/>
    <w:rsid w:val="00CD15C9"/>
    <w:rsid w:val="00CD1AB6"/>
    <w:rsid w:val="00CD1FD6"/>
    <w:rsid w:val="00CD21B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50D6"/>
    <w:rsid w:val="00D16557"/>
    <w:rsid w:val="00D172B6"/>
    <w:rsid w:val="00D173FF"/>
    <w:rsid w:val="00D17667"/>
    <w:rsid w:val="00D17D84"/>
    <w:rsid w:val="00D217E5"/>
    <w:rsid w:val="00D218DB"/>
    <w:rsid w:val="00D22100"/>
    <w:rsid w:val="00D221E7"/>
    <w:rsid w:val="00D22C75"/>
    <w:rsid w:val="00D2323C"/>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24D"/>
    <w:rsid w:val="00D43359"/>
    <w:rsid w:val="00D44466"/>
    <w:rsid w:val="00D444BD"/>
    <w:rsid w:val="00D444CF"/>
    <w:rsid w:val="00D44E72"/>
    <w:rsid w:val="00D44F36"/>
    <w:rsid w:val="00D451E4"/>
    <w:rsid w:val="00D457B1"/>
    <w:rsid w:val="00D45950"/>
    <w:rsid w:val="00D467E3"/>
    <w:rsid w:val="00D46B94"/>
    <w:rsid w:val="00D4773C"/>
    <w:rsid w:val="00D47806"/>
    <w:rsid w:val="00D47B55"/>
    <w:rsid w:val="00D50DEB"/>
    <w:rsid w:val="00D50E45"/>
    <w:rsid w:val="00D512EE"/>
    <w:rsid w:val="00D515F3"/>
    <w:rsid w:val="00D51B46"/>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7F8"/>
    <w:rsid w:val="00D56A8B"/>
    <w:rsid w:val="00D5736C"/>
    <w:rsid w:val="00D6020F"/>
    <w:rsid w:val="00D6034B"/>
    <w:rsid w:val="00D6236E"/>
    <w:rsid w:val="00D63792"/>
    <w:rsid w:val="00D63929"/>
    <w:rsid w:val="00D6417A"/>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38B7"/>
    <w:rsid w:val="00D83C17"/>
    <w:rsid w:val="00D840C9"/>
    <w:rsid w:val="00D848BE"/>
    <w:rsid w:val="00D84F63"/>
    <w:rsid w:val="00D861AB"/>
    <w:rsid w:val="00D86385"/>
    <w:rsid w:val="00D87946"/>
    <w:rsid w:val="00D87FA2"/>
    <w:rsid w:val="00D90617"/>
    <w:rsid w:val="00D90C5E"/>
    <w:rsid w:val="00D90E1A"/>
    <w:rsid w:val="00D910E6"/>
    <w:rsid w:val="00D9155B"/>
    <w:rsid w:val="00D919C8"/>
    <w:rsid w:val="00D9200A"/>
    <w:rsid w:val="00D92077"/>
    <w:rsid w:val="00D921C0"/>
    <w:rsid w:val="00D92503"/>
    <w:rsid w:val="00D92A02"/>
    <w:rsid w:val="00D92C68"/>
    <w:rsid w:val="00D92F4A"/>
    <w:rsid w:val="00D936BC"/>
    <w:rsid w:val="00D93BDB"/>
    <w:rsid w:val="00D93F15"/>
    <w:rsid w:val="00D93FFC"/>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5E0"/>
    <w:rsid w:val="00DA5215"/>
    <w:rsid w:val="00DA5EE2"/>
    <w:rsid w:val="00DA680B"/>
    <w:rsid w:val="00DA75EE"/>
    <w:rsid w:val="00DA7CC7"/>
    <w:rsid w:val="00DA7DED"/>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736"/>
    <w:rsid w:val="00DB5A4A"/>
    <w:rsid w:val="00DB5D1F"/>
    <w:rsid w:val="00DB6172"/>
    <w:rsid w:val="00DB6F3B"/>
    <w:rsid w:val="00DB71FC"/>
    <w:rsid w:val="00DB7350"/>
    <w:rsid w:val="00DB746B"/>
    <w:rsid w:val="00DB74EC"/>
    <w:rsid w:val="00DB752F"/>
    <w:rsid w:val="00DB797F"/>
    <w:rsid w:val="00DC0376"/>
    <w:rsid w:val="00DC0504"/>
    <w:rsid w:val="00DC0914"/>
    <w:rsid w:val="00DC0BCB"/>
    <w:rsid w:val="00DC0E51"/>
    <w:rsid w:val="00DC1018"/>
    <w:rsid w:val="00DC130D"/>
    <w:rsid w:val="00DC13BD"/>
    <w:rsid w:val="00DC1980"/>
    <w:rsid w:val="00DC1C66"/>
    <w:rsid w:val="00DC1F39"/>
    <w:rsid w:val="00DC2373"/>
    <w:rsid w:val="00DC287B"/>
    <w:rsid w:val="00DC2945"/>
    <w:rsid w:val="00DC3B08"/>
    <w:rsid w:val="00DC4F20"/>
    <w:rsid w:val="00DC5972"/>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5"/>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F1B"/>
    <w:rsid w:val="00DE4636"/>
    <w:rsid w:val="00DE4B23"/>
    <w:rsid w:val="00DE4B59"/>
    <w:rsid w:val="00DE50C0"/>
    <w:rsid w:val="00DE564C"/>
    <w:rsid w:val="00DE588D"/>
    <w:rsid w:val="00DE5BD8"/>
    <w:rsid w:val="00DE632E"/>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10AD0"/>
    <w:rsid w:val="00E116AE"/>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6DE"/>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C1B"/>
    <w:rsid w:val="00E501E2"/>
    <w:rsid w:val="00E5032C"/>
    <w:rsid w:val="00E507D6"/>
    <w:rsid w:val="00E50B78"/>
    <w:rsid w:val="00E50CCB"/>
    <w:rsid w:val="00E51181"/>
    <w:rsid w:val="00E514C4"/>
    <w:rsid w:val="00E51546"/>
    <w:rsid w:val="00E51930"/>
    <w:rsid w:val="00E51D4C"/>
    <w:rsid w:val="00E51D80"/>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B5D"/>
    <w:rsid w:val="00E5709A"/>
    <w:rsid w:val="00E603D3"/>
    <w:rsid w:val="00E6055E"/>
    <w:rsid w:val="00E6124B"/>
    <w:rsid w:val="00E6144F"/>
    <w:rsid w:val="00E61558"/>
    <w:rsid w:val="00E61E50"/>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520C"/>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D30"/>
    <w:rsid w:val="00EA73C5"/>
    <w:rsid w:val="00EA7590"/>
    <w:rsid w:val="00EA7A2E"/>
    <w:rsid w:val="00EA7A3D"/>
    <w:rsid w:val="00EB1211"/>
    <w:rsid w:val="00EB14CB"/>
    <w:rsid w:val="00EB14D2"/>
    <w:rsid w:val="00EB1A4E"/>
    <w:rsid w:val="00EB1DD2"/>
    <w:rsid w:val="00EB2559"/>
    <w:rsid w:val="00EB301F"/>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B86"/>
    <w:rsid w:val="00EC0DE0"/>
    <w:rsid w:val="00EC0E90"/>
    <w:rsid w:val="00EC0EF5"/>
    <w:rsid w:val="00EC170D"/>
    <w:rsid w:val="00EC171A"/>
    <w:rsid w:val="00EC2B85"/>
    <w:rsid w:val="00EC2D4F"/>
    <w:rsid w:val="00EC34E4"/>
    <w:rsid w:val="00EC35D4"/>
    <w:rsid w:val="00EC4B7E"/>
    <w:rsid w:val="00EC55F0"/>
    <w:rsid w:val="00EC5802"/>
    <w:rsid w:val="00EC59BA"/>
    <w:rsid w:val="00EC5A49"/>
    <w:rsid w:val="00EC5B3E"/>
    <w:rsid w:val="00EC60C4"/>
    <w:rsid w:val="00EC6387"/>
    <w:rsid w:val="00EC670E"/>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344C"/>
    <w:rsid w:val="00EE38B9"/>
    <w:rsid w:val="00EE41CE"/>
    <w:rsid w:val="00EE4518"/>
    <w:rsid w:val="00EE4897"/>
    <w:rsid w:val="00EE49AB"/>
    <w:rsid w:val="00EE5400"/>
    <w:rsid w:val="00EE572F"/>
    <w:rsid w:val="00EE5767"/>
    <w:rsid w:val="00EE59EE"/>
    <w:rsid w:val="00EE5B48"/>
    <w:rsid w:val="00EE68C2"/>
    <w:rsid w:val="00EE7296"/>
    <w:rsid w:val="00EE72F7"/>
    <w:rsid w:val="00EE7AC4"/>
    <w:rsid w:val="00EF00DF"/>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A71"/>
    <w:rsid w:val="00EF4A9D"/>
    <w:rsid w:val="00EF4F6A"/>
    <w:rsid w:val="00EF5132"/>
    <w:rsid w:val="00EF57A3"/>
    <w:rsid w:val="00EF5CEF"/>
    <w:rsid w:val="00EF6729"/>
    <w:rsid w:val="00EF6B3D"/>
    <w:rsid w:val="00EF7233"/>
    <w:rsid w:val="00EF75E9"/>
    <w:rsid w:val="00EF768F"/>
    <w:rsid w:val="00EF7705"/>
    <w:rsid w:val="00EF78C0"/>
    <w:rsid w:val="00EF7DCA"/>
    <w:rsid w:val="00F00573"/>
    <w:rsid w:val="00F008BD"/>
    <w:rsid w:val="00F00BE0"/>
    <w:rsid w:val="00F015A1"/>
    <w:rsid w:val="00F0194A"/>
    <w:rsid w:val="00F01F5B"/>
    <w:rsid w:val="00F01FA1"/>
    <w:rsid w:val="00F02093"/>
    <w:rsid w:val="00F025F5"/>
    <w:rsid w:val="00F02965"/>
    <w:rsid w:val="00F030C2"/>
    <w:rsid w:val="00F03BE1"/>
    <w:rsid w:val="00F03EC2"/>
    <w:rsid w:val="00F04315"/>
    <w:rsid w:val="00F044A6"/>
    <w:rsid w:val="00F049BC"/>
    <w:rsid w:val="00F05F50"/>
    <w:rsid w:val="00F0646E"/>
    <w:rsid w:val="00F06C24"/>
    <w:rsid w:val="00F06E88"/>
    <w:rsid w:val="00F06F74"/>
    <w:rsid w:val="00F0714B"/>
    <w:rsid w:val="00F07B57"/>
    <w:rsid w:val="00F07B90"/>
    <w:rsid w:val="00F107EC"/>
    <w:rsid w:val="00F1088A"/>
    <w:rsid w:val="00F115D6"/>
    <w:rsid w:val="00F116F9"/>
    <w:rsid w:val="00F11A3C"/>
    <w:rsid w:val="00F11A68"/>
    <w:rsid w:val="00F11FA9"/>
    <w:rsid w:val="00F128B4"/>
    <w:rsid w:val="00F128EE"/>
    <w:rsid w:val="00F13483"/>
    <w:rsid w:val="00F13956"/>
    <w:rsid w:val="00F13B2E"/>
    <w:rsid w:val="00F13D2F"/>
    <w:rsid w:val="00F168F3"/>
    <w:rsid w:val="00F16F4F"/>
    <w:rsid w:val="00F17157"/>
    <w:rsid w:val="00F17259"/>
    <w:rsid w:val="00F174F2"/>
    <w:rsid w:val="00F176F4"/>
    <w:rsid w:val="00F17895"/>
    <w:rsid w:val="00F20577"/>
    <w:rsid w:val="00F20D1A"/>
    <w:rsid w:val="00F218DA"/>
    <w:rsid w:val="00F21EE5"/>
    <w:rsid w:val="00F21F0A"/>
    <w:rsid w:val="00F2201F"/>
    <w:rsid w:val="00F23527"/>
    <w:rsid w:val="00F2383C"/>
    <w:rsid w:val="00F24527"/>
    <w:rsid w:val="00F245EF"/>
    <w:rsid w:val="00F249D5"/>
    <w:rsid w:val="00F24DEC"/>
    <w:rsid w:val="00F25169"/>
    <w:rsid w:val="00F25361"/>
    <w:rsid w:val="00F2552C"/>
    <w:rsid w:val="00F26469"/>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284"/>
    <w:rsid w:val="00F40787"/>
    <w:rsid w:val="00F40A12"/>
    <w:rsid w:val="00F40C9F"/>
    <w:rsid w:val="00F4141D"/>
    <w:rsid w:val="00F41452"/>
    <w:rsid w:val="00F4281C"/>
    <w:rsid w:val="00F42CCD"/>
    <w:rsid w:val="00F42D74"/>
    <w:rsid w:val="00F42E37"/>
    <w:rsid w:val="00F431B7"/>
    <w:rsid w:val="00F431DD"/>
    <w:rsid w:val="00F436B3"/>
    <w:rsid w:val="00F437F1"/>
    <w:rsid w:val="00F43960"/>
    <w:rsid w:val="00F4488D"/>
    <w:rsid w:val="00F451D3"/>
    <w:rsid w:val="00F45621"/>
    <w:rsid w:val="00F45B02"/>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30EC"/>
    <w:rsid w:val="00F7430D"/>
    <w:rsid w:val="00F74FA7"/>
    <w:rsid w:val="00F76E1E"/>
    <w:rsid w:val="00F76E6F"/>
    <w:rsid w:val="00F76ECC"/>
    <w:rsid w:val="00F777AB"/>
    <w:rsid w:val="00F8045A"/>
    <w:rsid w:val="00F8056E"/>
    <w:rsid w:val="00F80E09"/>
    <w:rsid w:val="00F80F54"/>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075"/>
    <w:rsid w:val="00F97D06"/>
    <w:rsid w:val="00F97D5B"/>
    <w:rsid w:val="00F97E34"/>
    <w:rsid w:val="00FA0079"/>
    <w:rsid w:val="00FA04C5"/>
    <w:rsid w:val="00FA05BF"/>
    <w:rsid w:val="00FA0626"/>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A49"/>
    <w:rsid w:val="00FB3C42"/>
    <w:rsid w:val="00FB3D2D"/>
    <w:rsid w:val="00FB43C2"/>
    <w:rsid w:val="00FB478D"/>
    <w:rsid w:val="00FB5765"/>
    <w:rsid w:val="00FB5844"/>
    <w:rsid w:val="00FB599A"/>
    <w:rsid w:val="00FB5AB3"/>
    <w:rsid w:val="00FB6E8A"/>
    <w:rsid w:val="00FB7161"/>
    <w:rsid w:val="00FB7903"/>
    <w:rsid w:val="00FB7E86"/>
    <w:rsid w:val="00FC0179"/>
    <w:rsid w:val="00FC0291"/>
    <w:rsid w:val="00FC0A2B"/>
    <w:rsid w:val="00FC0B76"/>
    <w:rsid w:val="00FC15C0"/>
    <w:rsid w:val="00FC1623"/>
    <w:rsid w:val="00FC2527"/>
    <w:rsid w:val="00FC2E07"/>
    <w:rsid w:val="00FC325E"/>
    <w:rsid w:val="00FC3280"/>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FF2"/>
    <w:rsid w:val="00FF1803"/>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1"/>
    <o:shapelayout v:ext="edit">
      <o:idmap v:ext="edit" data="1"/>
    </o:shapelayout>
  </w:shapeDefaults>
  <w:decimalSymbol w:val="."/>
  <w:listSeparator w:val=","/>
  <w15:docId w15:val="{66C6F5C8-39E5-4B99-B972-E3F22885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83C1B-D54A-4CBE-B7E6-934D81D5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443</Words>
  <Characters>2440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9</cp:revision>
  <cp:lastPrinted>2018-08-01T00:33:00Z</cp:lastPrinted>
  <dcterms:created xsi:type="dcterms:W3CDTF">2018-11-23T01:33:00Z</dcterms:created>
  <dcterms:modified xsi:type="dcterms:W3CDTF">2018-11-23T03:00:00Z</dcterms:modified>
</cp:coreProperties>
</file>